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18A" w:rsidRDefault="00D8418A" w:rsidP="00D8418A">
      <w:pPr>
        <w:pStyle w:val="a3"/>
        <w:shd w:val="clear" w:color="auto" w:fill="auto"/>
        <w:ind w:firstLine="0"/>
        <w:jc w:val="right"/>
      </w:pPr>
      <w:r>
        <w:t>ПРОЕКТ ПРОГРАММЫ</w:t>
      </w:r>
    </w:p>
    <w:p w:rsidR="00D8418A" w:rsidRPr="00117AAF" w:rsidRDefault="00D8418A" w:rsidP="00D8418A">
      <w:pPr>
        <w:pStyle w:val="a3"/>
        <w:shd w:val="clear" w:color="auto" w:fill="auto"/>
        <w:ind w:firstLine="0"/>
        <w:jc w:val="right"/>
        <w:rPr>
          <w:sz w:val="16"/>
          <w:szCs w:val="16"/>
        </w:rPr>
      </w:pPr>
    </w:p>
    <w:p w:rsidR="00D8418A" w:rsidRDefault="00D8418A" w:rsidP="00D8418A">
      <w:pPr>
        <w:pStyle w:val="a3"/>
        <w:shd w:val="clear" w:color="auto" w:fill="auto"/>
        <w:ind w:firstLine="0"/>
        <w:jc w:val="center"/>
      </w:pPr>
      <w:r>
        <w:t xml:space="preserve">Муниципальная программа </w:t>
      </w:r>
      <w:r>
        <w:br/>
        <w:t>«Развитие муниципального управления</w:t>
      </w:r>
      <w:r>
        <w:br/>
        <w:t xml:space="preserve">в </w:t>
      </w:r>
      <w:proofErr w:type="spellStart"/>
      <w:r>
        <w:t>Аргаяшском</w:t>
      </w:r>
      <w:proofErr w:type="spellEnd"/>
      <w:r>
        <w:t xml:space="preserve"> муниципальном районе»</w:t>
      </w:r>
    </w:p>
    <w:p w:rsidR="00D8418A" w:rsidRPr="00117AAF" w:rsidRDefault="00D8418A" w:rsidP="00D8418A">
      <w:pPr>
        <w:pStyle w:val="a3"/>
        <w:shd w:val="clear" w:color="auto" w:fill="auto"/>
        <w:ind w:firstLine="0"/>
        <w:jc w:val="center"/>
        <w:rPr>
          <w:sz w:val="16"/>
          <w:szCs w:val="16"/>
        </w:rPr>
      </w:pPr>
    </w:p>
    <w:p w:rsidR="00D8418A" w:rsidRDefault="00D8418A" w:rsidP="00D8418A">
      <w:pPr>
        <w:pStyle w:val="a3"/>
        <w:shd w:val="clear" w:color="auto" w:fill="auto"/>
        <w:ind w:firstLine="0"/>
        <w:jc w:val="center"/>
      </w:pPr>
      <w:r>
        <w:t>Паспорт</w:t>
      </w:r>
    </w:p>
    <w:p w:rsidR="00D8418A" w:rsidRDefault="00D8418A" w:rsidP="00D8418A">
      <w:pPr>
        <w:pStyle w:val="a3"/>
        <w:shd w:val="clear" w:color="auto" w:fill="auto"/>
        <w:ind w:firstLine="0"/>
        <w:jc w:val="center"/>
      </w:pPr>
      <w:r>
        <w:t>муниципальной программы «Развитие муниципального управления</w:t>
      </w:r>
      <w:r>
        <w:br/>
        <w:t xml:space="preserve">в </w:t>
      </w:r>
      <w:proofErr w:type="spellStart"/>
      <w:r>
        <w:t>Аргаяшском</w:t>
      </w:r>
      <w:proofErr w:type="spellEnd"/>
      <w:r>
        <w:t xml:space="preserve"> муниципальном районе»</w:t>
      </w:r>
    </w:p>
    <w:p w:rsidR="00D8418A" w:rsidRDefault="00D8418A" w:rsidP="00D8418A">
      <w:pPr>
        <w:pStyle w:val="a3"/>
        <w:shd w:val="clear" w:color="auto" w:fill="auto"/>
        <w:ind w:firstLine="0"/>
      </w:pPr>
    </w:p>
    <w:tbl>
      <w:tblPr>
        <w:tblW w:w="0" w:type="auto"/>
        <w:tblLook w:val="04A0"/>
      </w:tblPr>
      <w:tblGrid>
        <w:gridCol w:w="2916"/>
        <w:gridCol w:w="6655"/>
      </w:tblGrid>
      <w:tr w:rsidR="00D8418A" w:rsidTr="00543F20">
        <w:tc>
          <w:tcPr>
            <w:tcW w:w="2943" w:type="dxa"/>
          </w:tcPr>
          <w:p w:rsidR="00D8418A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>
              <w:t>Ответственный</w:t>
            </w:r>
          </w:p>
          <w:p w:rsidR="00D8418A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>
              <w:t>исполнитель</w:t>
            </w:r>
          </w:p>
          <w:p w:rsidR="00D8418A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>
              <w:t>муниципальной программы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 w:val="16"/>
                <w:szCs w:val="16"/>
              </w:rPr>
            </w:pPr>
          </w:p>
        </w:tc>
        <w:tc>
          <w:tcPr>
            <w:tcW w:w="6854" w:type="dxa"/>
          </w:tcPr>
          <w:p w:rsidR="00D8418A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>
              <w:t xml:space="preserve">- администрация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</w:t>
            </w:r>
          </w:p>
          <w:p w:rsidR="00D8418A" w:rsidRPr="00AA0329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</w:tc>
      </w:tr>
      <w:tr w:rsidR="00D8418A" w:rsidTr="00543F20">
        <w:tc>
          <w:tcPr>
            <w:tcW w:w="2943" w:type="dxa"/>
          </w:tcPr>
          <w:p w:rsidR="00D8418A" w:rsidRPr="00AA0329" w:rsidRDefault="00D8418A" w:rsidP="00543F20">
            <w:pPr>
              <w:pStyle w:val="a3"/>
              <w:shd w:val="clear" w:color="auto" w:fill="auto"/>
              <w:ind w:firstLine="0"/>
            </w:pPr>
            <w:r w:rsidRPr="00AA0329">
              <w:t xml:space="preserve">Соисполнители муниципальной программы </w:t>
            </w:r>
          </w:p>
        </w:tc>
        <w:tc>
          <w:tcPr>
            <w:tcW w:w="6854" w:type="dxa"/>
          </w:tcPr>
          <w:p w:rsidR="00D8418A" w:rsidRPr="00AA0329" w:rsidRDefault="00D8418A" w:rsidP="00543F20">
            <w:pPr>
              <w:pStyle w:val="a3"/>
              <w:shd w:val="clear" w:color="auto" w:fill="auto"/>
              <w:ind w:firstLine="0"/>
              <w:rPr>
                <w:bCs/>
              </w:rPr>
            </w:pPr>
            <w:r>
              <w:t xml:space="preserve">- </w:t>
            </w:r>
            <w:r w:rsidRPr="00C231E6">
              <w:t xml:space="preserve">органы местного самоуправления </w:t>
            </w:r>
            <w:proofErr w:type="spellStart"/>
            <w:r w:rsidRPr="00C231E6">
              <w:t>Аргаяшского</w:t>
            </w:r>
            <w:proofErr w:type="spellEnd"/>
            <w:r w:rsidRPr="00C231E6">
              <w:t xml:space="preserve"> муниципального района;</w:t>
            </w:r>
            <w:r>
              <w:t xml:space="preserve"> </w:t>
            </w:r>
            <w:r w:rsidRPr="00AA0329">
              <w:rPr>
                <w:bCs/>
              </w:rPr>
              <w:t xml:space="preserve">органы местной администрации </w:t>
            </w:r>
            <w:proofErr w:type="spellStart"/>
            <w:r w:rsidRPr="00AA0329">
              <w:rPr>
                <w:bCs/>
              </w:rPr>
              <w:t>Аргаяшского</w:t>
            </w:r>
            <w:proofErr w:type="spellEnd"/>
            <w:r w:rsidRPr="00AA0329">
              <w:rPr>
                <w:bCs/>
              </w:rPr>
              <w:t xml:space="preserve"> муниципального района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 w:val="16"/>
                <w:szCs w:val="16"/>
              </w:rPr>
            </w:pPr>
          </w:p>
        </w:tc>
      </w:tr>
      <w:tr w:rsidR="00D8418A" w:rsidTr="00543F20">
        <w:tc>
          <w:tcPr>
            <w:tcW w:w="2943" w:type="dxa"/>
          </w:tcPr>
          <w:p w:rsidR="00D8418A" w:rsidRPr="00AA0329" w:rsidRDefault="00D8418A" w:rsidP="00543F20">
            <w:pPr>
              <w:pStyle w:val="a3"/>
              <w:shd w:val="clear" w:color="auto" w:fill="auto"/>
              <w:ind w:firstLine="0"/>
            </w:pPr>
            <w:r w:rsidRPr="00AA0329">
              <w:t xml:space="preserve">Подпрограммы муниципальной программы </w:t>
            </w:r>
          </w:p>
        </w:tc>
        <w:tc>
          <w:tcPr>
            <w:tcW w:w="6854" w:type="dxa"/>
          </w:tcPr>
          <w:p w:rsidR="00D8418A" w:rsidRPr="00AA0329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AA0329">
              <w:t xml:space="preserve">- </w:t>
            </w:r>
            <w:r>
              <w:t xml:space="preserve">«Развитие муниципальной службы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района»;</w:t>
            </w:r>
          </w:p>
          <w:p w:rsidR="00D8418A" w:rsidRPr="00AA0329" w:rsidRDefault="00D8418A" w:rsidP="00543F20">
            <w:pPr>
              <w:pStyle w:val="a3"/>
              <w:shd w:val="clear" w:color="auto" w:fill="auto"/>
              <w:ind w:firstLine="0"/>
            </w:pPr>
            <w:r>
              <w:t xml:space="preserve">- </w:t>
            </w:r>
            <w:r w:rsidRPr="00A73C2F">
              <w:t>«</w:t>
            </w:r>
            <w:r w:rsidRPr="00AA0329">
              <w:t xml:space="preserve">Противодействие </w:t>
            </w:r>
            <w:r w:rsidRPr="00A73C2F">
              <w:t xml:space="preserve">коррупции в </w:t>
            </w:r>
            <w:proofErr w:type="spellStart"/>
            <w:r>
              <w:t>Аргаяшском</w:t>
            </w:r>
            <w:proofErr w:type="spellEnd"/>
            <w:r>
              <w:t xml:space="preserve"> муниципальном районе»</w:t>
            </w:r>
            <w:r w:rsidRPr="00AA0329">
              <w:t>.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 w:val="16"/>
                <w:szCs w:val="16"/>
              </w:rPr>
            </w:pPr>
          </w:p>
        </w:tc>
      </w:tr>
      <w:tr w:rsidR="00D8418A" w:rsidRPr="00117AAF" w:rsidTr="00543F20">
        <w:tc>
          <w:tcPr>
            <w:tcW w:w="2943" w:type="dxa"/>
          </w:tcPr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117AAF">
              <w:t>Основная цель (основные цели) муниципальной программы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</w:pPr>
          </w:p>
        </w:tc>
        <w:tc>
          <w:tcPr>
            <w:tcW w:w="6854" w:type="dxa"/>
          </w:tcPr>
          <w:p w:rsidR="00D8418A" w:rsidRPr="00117AAF" w:rsidRDefault="00D8418A" w:rsidP="00543F20">
            <w:pPr>
              <w:pStyle w:val="a3"/>
              <w:shd w:val="clear" w:color="auto" w:fill="auto"/>
              <w:tabs>
                <w:tab w:val="left" w:pos="278"/>
                <w:tab w:val="left" w:pos="2172"/>
              </w:tabs>
              <w:ind w:firstLine="0"/>
            </w:pPr>
            <w:r w:rsidRPr="00117AAF">
              <w:t xml:space="preserve">- совершенствование системы муниципального управления в </w:t>
            </w:r>
            <w:proofErr w:type="spellStart"/>
            <w:r w:rsidRPr="00117AAF">
              <w:t>Аргаяшском</w:t>
            </w:r>
            <w:proofErr w:type="spellEnd"/>
            <w:r w:rsidRPr="00117AAF">
              <w:t xml:space="preserve"> муниципальном районе для повышения ее эффективности и уровня удовлетворенности населения деятельностью органов местного самоуправления, муниципальных образований </w:t>
            </w:r>
            <w:proofErr w:type="spellStart"/>
            <w:r w:rsidRPr="00117AAF">
              <w:t>Аргаяшского</w:t>
            </w:r>
            <w:proofErr w:type="spellEnd"/>
            <w:r w:rsidRPr="00117AAF">
              <w:t xml:space="preserve">    муниципального района;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</w:pPr>
            <w:r w:rsidRPr="00117AAF">
              <w:t>- модернизация системы муниципального управления, в том числе с учетом новых требований и возможностей цифровой экономики;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Cs w:val="28"/>
              </w:rPr>
            </w:pPr>
            <w:r w:rsidRPr="00117AAF">
              <w:rPr>
                <w:szCs w:val="28"/>
              </w:rPr>
              <w:t xml:space="preserve">- совершенствование системы противодействия коррупции в органах местного самоуправления </w:t>
            </w:r>
            <w:proofErr w:type="spellStart"/>
            <w:r w:rsidRPr="00117AAF">
              <w:rPr>
                <w:szCs w:val="28"/>
              </w:rPr>
              <w:t>Аргаяшского</w:t>
            </w:r>
            <w:proofErr w:type="spellEnd"/>
            <w:r w:rsidRPr="00117AAF">
              <w:rPr>
                <w:szCs w:val="28"/>
              </w:rPr>
              <w:t xml:space="preserve"> муниципального района.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 w:val="16"/>
                <w:szCs w:val="16"/>
              </w:rPr>
            </w:pPr>
          </w:p>
        </w:tc>
      </w:tr>
      <w:tr w:rsidR="00D8418A" w:rsidRPr="00117AAF" w:rsidTr="00543F20">
        <w:tc>
          <w:tcPr>
            <w:tcW w:w="2943" w:type="dxa"/>
          </w:tcPr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117AAF">
              <w:t xml:space="preserve">Основные задачи муниципальной программы 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117AAF">
              <w:t xml:space="preserve">Целевые показатели (индикаторы) непосредственного результата программы </w:t>
            </w:r>
          </w:p>
        </w:tc>
        <w:tc>
          <w:tcPr>
            <w:tcW w:w="6854" w:type="dxa"/>
          </w:tcPr>
          <w:p w:rsidR="00D8418A" w:rsidRPr="00117AAF" w:rsidRDefault="00D8418A" w:rsidP="00543F20">
            <w:pPr>
              <w:pStyle w:val="a3"/>
              <w:shd w:val="clear" w:color="auto" w:fill="auto"/>
              <w:tabs>
                <w:tab w:val="left" w:pos="278"/>
              </w:tabs>
              <w:ind w:firstLine="0"/>
            </w:pPr>
            <w:r w:rsidRPr="00117AAF">
              <w:lastRenderedPageBreak/>
              <w:t xml:space="preserve">- создание условий для эффективного развития и совершенствования муниципальной службы в </w:t>
            </w:r>
            <w:proofErr w:type="spellStart"/>
            <w:r w:rsidRPr="00117AAF">
              <w:t>Аргаяшском</w:t>
            </w:r>
            <w:proofErr w:type="spellEnd"/>
            <w:r w:rsidRPr="00117AAF">
              <w:t xml:space="preserve"> муниципальном районе как важнейшего механизма эффективного муниципального управления; </w:t>
            </w:r>
          </w:p>
          <w:p w:rsidR="00D8418A" w:rsidRPr="00117AAF" w:rsidRDefault="00D8418A" w:rsidP="00543F20">
            <w:pPr>
              <w:pStyle w:val="a3"/>
              <w:tabs>
                <w:tab w:val="left" w:pos="278"/>
              </w:tabs>
              <w:ind w:firstLine="0"/>
            </w:pPr>
            <w:r w:rsidRPr="00117AAF">
              <w:t xml:space="preserve">- методическое обеспечение вопросов организации и прохождения муниципальной службы в муниципальных образованиях </w:t>
            </w:r>
            <w:proofErr w:type="spellStart"/>
            <w:r w:rsidRPr="00117AAF">
              <w:t>Аргаяшского</w:t>
            </w:r>
            <w:proofErr w:type="spellEnd"/>
            <w:r w:rsidRPr="00117AAF">
              <w:t xml:space="preserve"> муниципального района; </w:t>
            </w:r>
          </w:p>
          <w:p w:rsidR="00D8418A" w:rsidRPr="00117AAF" w:rsidRDefault="00D8418A" w:rsidP="00543F20">
            <w:pPr>
              <w:pStyle w:val="a3"/>
              <w:tabs>
                <w:tab w:val="left" w:pos="278"/>
              </w:tabs>
              <w:ind w:firstLine="0"/>
            </w:pPr>
            <w:r w:rsidRPr="00117AAF">
              <w:lastRenderedPageBreak/>
              <w:t>- совершенствование управления кадровым составом в органах местного самоуправления и повышение качества его формирования;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tabs>
                <w:tab w:val="left" w:pos="278"/>
              </w:tabs>
              <w:ind w:firstLine="0"/>
            </w:pPr>
            <w:proofErr w:type="gramStart"/>
            <w:r w:rsidRPr="00117AAF">
              <w:t>- обеспечение открытости муниципальной службы, в том числе посредством применения информационно-коммуникационных технологий, расширяющих доступ граждан к информации о муниципальной службы;</w:t>
            </w:r>
            <w:proofErr w:type="gramEnd"/>
          </w:p>
          <w:p w:rsidR="00D8418A" w:rsidRPr="00117AAF" w:rsidRDefault="00D8418A" w:rsidP="00543F20">
            <w:pPr>
              <w:pStyle w:val="a3"/>
              <w:shd w:val="clear" w:color="auto" w:fill="auto"/>
              <w:tabs>
                <w:tab w:val="left" w:pos="278"/>
              </w:tabs>
              <w:ind w:firstLine="0"/>
            </w:pPr>
            <w:r w:rsidRPr="00117AAF">
              <w:t xml:space="preserve">- снижение уровня коррупции, устранение причин ее возникновения, повышение эффективности координации </w:t>
            </w:r>
            <w:proofErr w:type="spellStart"/>
            <w:r w:rsidRPr="00117AAF">
              <w:t>антикоррупционной</w:t>
            </w:r>
            <w:proofErr w:type="spellEnd"/>
            <w:r w:rsidRPr="00117AAF">
              <w:t xml:space="preserve"> деятельности органов местного самоуправления и органов местной администрации </w:t>
            </w:r>
            <w:proofErr w:type="spellStart"/>
            <w:r w:rsidRPr="00117AAF">
              <w:t>Аргаяшского</w:t>
            </w:r>
            <w:proofErr w:type="spellEnd"/>
            <w:r w:rsidRPr="00117AAF">
              <w:t xml:space="preserve"> муниципального района, институтов гражданского общества и граждан, повышение эффективности противодействия коррупции в системе муниципальных органов </w:t>
            </w:r>
            <w:proofErr w:type="spellStart"/>
            <w:r w:rsidRPr="00117AAF">
              <w:t>Аргаяшского</w:t>
            </w:r>
            <w:proofErr w:type="spellEnd"/>
            <w:r w:rsidRPr="00117AAF">
              <w:t xml:space="preserve"> муниципального района и подведомственных им учреждений;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tabs>
                <w:tab w:val="left" w:pos="278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>- систематизация и актуализация нормативной правовой базы по вопросам противодействия коррупции, устранение пробелов и противоречий в правовом регулировании в области противодействия коррупции, совершенствование системы запретов, ограничений и требований, установленных в целях противодействия коррупции;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tabs>
                <w:tab w:val="left" w:pos="278"/>
              </w:tabs>
              <w:ind w:firstLine="0"/>
              <w:rPr>
                <w:szCs w:val="28"/>
              </w:rPr>
            </w:pPr>
            <w:r w:rsidRPr="00117AAF">
              <w:rPr>
                <w:szCs w:val="28"/>
                <w:lang w:eastAsia="ru-RU"/>
              </w:rPr>
              <w:t xml:space="preserve">- мониторинг </w:t>
            </w:r>
            <w:proofErr w:type="spellStart"/>
            <w:r w:rsidRPr="00117AAF">
              <w:rPr>
                <w:szCs w:val="28"/>
                <w:lang w:eastAsia="ru-RU"/>
              </w:rPr>
              <w:t>коррупциогенных</w:t>
            </w:r>
            <w:proofErr w:type="spellEnd"/>
            <w:r w:rsidRPr="00117AAF">
              <w:rPr>
                <w:szCs w:val="28"/>
                <w:lang w:eastAsia="ru-RU"/>
              </w:rPr>
              <w:t xml:space="preserve"> факторов и эффективности мер </w:t>
            </w:r>
            <w:proofErr w:type="spellStart"/>
            <w:r w:rsidRPr="00117AAF">
              <w:rPr>
                <w:szCs w:val="28"/>
                <w:lang w:eastAsia="ru-RU"/>
              </w:rPr>
              <w:t>антикоррупционной</w:t>
            </w:r>
            <w:proofErr w:type="spellEnd"/>
            <w:r w:rsidRPr="00117AAF">
              <w:rPr>
                <w:szCs w:val="28"/>
                <w:lang w:eastAsia="ru-RU"/>
              </w:rPr>
              <w:t xml:space="preserve"> политики</w:t>
            </w:r>
            <w:r w:rsidRPr="00117AAF">
              <w:rPr>
                <w:szCs w:val="28"/>
              </w:rPr>
              <w:t>;</w:t>
            </w:r>
          </w:p>
          <w:p w:rsidR="00D8418A" w:rsidRPr="00117AAF" w:rsidRDefault="00D8418A" w:rsidP="00543F2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интересов;</w:t>
            </w:r>
          </w:p>
          <w:p w:rsidR="00D8418A" w:rsidRPr="00117AAF" w:rsidRDefault="00D8418A" w:rsidP="00543F2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совершенствование порядка осуществления </w:t>
            </w:r>
            <w:proofErr w:type="gramStart"/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контроля за</w:t>
            </w:r>
            <w:proofErr w:type="gramEnd"/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доходы, обеспечение полноты и прозрачности представляемых сведений о доходах, расходах, об имуществе и обязательствах имущественного характера;</w:t>
            </w:r>
          </w:p>
          <w:p w:rsidR="00D8418A" w:rsidRPr="00117AAF" w:rsidRDefault="00D8418A" w:rsidP="00543F2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повышение эффективности просветительских, образовательных и иных мероприятий, направленных на формирование </w:t>
            </w:r>
            <w:proofErr w:type="spellStart"/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антикоррупционного</w:t>
            </w:r>
            <w:proofErr w:type="spellEnd"/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поведения муниципальных служащих и лиц, замещающих муниципальные должности, а также на популяризацию в обществе </w:t>
            </w:r>
            <w:proofErr w:type="spellStart"/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антикоррупционных</w:t>
            </w:r>
            <w:proofErr w:type="spellEnd"/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стандартов и развитие общественного правосознания;</w:t>
            </w:r>
          </w:p>
          <w:p w:rsidR="00D8418A" w:rsidRPr="00117AAF" w:rsidRDefault="00D8418A" w:rsidP="00543F20">
            <w:pPr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17AA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совершенствование мер по противодействию коррупции в сфере закупок товаров, работ, услуг для обеспечения государственных или муниципальных нужд и в сфере закупок товаров, работ, услуг отдельными видами юридических лиц.</w:t>
            </w:r>
          </w:p>
          <w:p w:rsidR="00D8418A" w:rsidRPr="00117AAF" w:rsidRDefault="00D8418A" w:rsidP="00543F20">
            <w:pPr>
              <w:pStyle w:val="a5"/>
              <w:shd w:val="clear" w:color="auto" w:fill="auto"/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количество муниципальных служащих и лиц, замещающих муниципальные должности, прошедших профессиональное развитие за счет средств местного бюджета; </w:t>
            </w:r>
          </w:p>
          <w:p w:rsidR="00D8418A" w:rsidRPr="00117AAF" w:rsidRDefault="00D8418A" w:rsidP="00543F20">
            <w:pPr>
              <w:pStyle w:val="a5"/>
              <w:shd w:val="clear" w:color="auto" w:fill="auto"/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доля правовых актов муниципальных образований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района, соответствующих действующему законодательству о муниципальной службе;</w:t>
            </w:r>
          </w:p>
          <w:p w:rsidR="00D8418A" w:rsidRPr="00117AAF" w:rsidRDefault="00D8418A" w:rsidP="00543F20">
            <w:pPr>
              <w:pStyle w:val="a5"/>
              <w:shd w:val="clear" w:color="auto" w:fill="auto"/>
              <w:tabs>
                <w:tab w:val="left" w:pos="2107"/>
                <w:tab w:val="left" w:pos="3874"/>
              </w:tabs>
              <w:ind w:firstLine="0"/>
              <w:rPr>
                <w:szCs w:val="28"/>
              </w:rPr>
            </w:pPr>
            <w:r w:rsidRPr="00117AAF">
              <w:rPr>
                <w:szCs w:val="28"/>
                <w:lang w:eastAsia="ru-RU"/>
              </w:rPr>
              <w:t>- доля муниципальных служащих и лиц, замещающих муниципальные должности, прошедших повышение квалификации (обучение) с применением электронного обучения и дистанционных образовательных технологий;</w:t>
            </w:r>
            <w:r w:rsidRPr="00117AAF">
              <w:rPr>
                <w:szCs w:val="28"/>
              </w:rPr>
              <w:t xml:space="preserve"> </w:t>
            </w:r>
          </w:p>
          <w:p w:rsidR="00D8418A" w:rsidRPr="00117AAF" w:rsidRDefault="00D8418A" w:rsidP="00543F20">
            <w:pPr>
              <w:pStyle w:val="a5"/>
              <w:shd w:val="clear" w:color="auto" w:fill="auto"/>
              <w:tabs>
                <w:tab w:val="left" w:pos="2222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>- количество проведенных семинаров, практико-ориентированных совещаний и тренингов в целях развития управленческой, профессиональной и личной компетентности муниципальных служащих;</w:t>
            </w:r>
          </w:p>
          <w:p w:rsidR="00D8418A" w:rsidRPr="00117AAF" w:rsidRDefault="00D8418A" w:rsidP="00543F20">
            <w:pPr>
              <w:pStyle w:val="a5"/>
              <w:shd w:val="clear" w:color="auto" w:fill="auto"/>
              <w:tabs>
                <w:tab w:val="left" w:pos="2222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количество сельских поселений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района, на официальных сайтах которых размещена информация по вопросам организации и прохождения муниципальной службы в органах местного самоуправления муниципальных образований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района;</w:t>
            </w:r>
          </w:p>
          <w:p w:rsidR="00D8418A" w:rsidRPr="00117AAF" w:rsidRDefault="00D8418A" w:rsidP="00543F20">
            <w:pPr>
              <w:pStyle w:val="a5"/>
              <w:tabs>
                <w:tab w:val="left" w:pos="2222"/>
              </w:tabs>
              <w:rPr>
                <w:szCs w:val="28"/>
              </w:rPr>
            </w:pPr>
            <w:r w:rsidRPr="00117AAF">
              <w:rPr>
                <w:szCs w:val="28"/>
              </w:rPr>
              <w:t xml:space="preserve">- количество муниципальных служащих и лиц, замещающих муниципальные должности, прошедших профессиональную переподготовку и повышение квалификации по программам </w:t>
            </w:r>
            <w:proofErr w:type="spellStart"/>
            <w:r w:rsidRPr="00117AAF">
              <w:rPr>
                <w:szCs w:val="28"/>
              </w:rPr>
              <w:t>антикоррупционной</w:t>
            </w:r>
            <w:proofErr w:type="spellEnd"/>
            <w:r w:rsidRPr="00117AAF">
              <w:rPr>
                <w:szCs w:val="28"/>
              </w:rPr>
              <w:t xml:space="preserve"> направленности развитие за счет средств местного бюджета;</w:t>
            </w:r>
          </w:p>
          <w:p w:rsidR="00D8418A" w:rsidRPr="00117AAF" w:rsidRDefault="00D8418A" w:rsidP="00543F20">
            <w:pPr>
              <w:pStyle w:val="a5"/>
              <w:shd w:val="clear" w:color="auto" w:fill="auto"/>
              <w:tabs>
                <w:tab w:val="left" w:pos="2222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доля органов местного самоуправления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района, в которых утверждены в актуальной редакции ведомственные планы мероприятий по противодействию коррупции;</w:t>
            </w:r>
          </w:p>
          <w:p w:rsidR="00D8418A" w:rsidRPr="00117AAF" w:rsidRDefault="00D8418A" w:rsidP="00543F20">
            <w:pPr>
              <w:pStyle w:val="a5"/>
              <w:tabs>
                <w:tab w:val="left" w:pos="2774"/>
              </w:tabs>
              <w:spacing w:line="233" w:lineRule="auto"/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доля нормативных правовых актов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 и ведомственных правовых актов в сфере </w:t>
            </w:r>
            <w:r w:rsidRPr="00117AAF">
              <w:rPr>
                <w:szCs w:val="28"/>
                <w:lang w:eastAsia="ru-RU"/>
              </w:rPr>
              <w:lastRenderedPageBreak/>
              <w:t xml:space="preserve">противодействия коррупции, приведенных в соответствие с законодательством Российской Федерации по итогам мониторинга </w:t>
            </w:r>
            <w:proofErr w:type="spellStart"/>
            <w:r w:rsidRPr="00117AAF">
              <w:rPr>
                <w:szCs w:val="28"/>
                <w:lang w:eastAsia="ru-RU"/>
              </w:rPr>
              <w:t>правоприменения</w:t>
            </w:r>
            <w:proofErr w:type="spellEnd"/>
            <w:r w:rsidRPr="00117AAF">
              <w:rPr>
                <w:szCs w:val="28"/>
                <w:lang w:eastAsia="ru-RU"/>
              </w:rPr>
              <w:t xml:space="preserve"> либо по требованию органов прокуратуры;</w:t>
            </w:r>
          </w:p>
          <w:p w:rsidR="00D8418A" w:rsidRPr="00117AAF" w:rsidRDefault="00D8418A" w:rsidP="00543F20">
            <w:pPr>
              <w:pStyle w:val="a5"/>
              <w:tabs>
                <w:tab w:val="left" w:pos="2227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количество мероприятий в планах (программах) противодействия коррупции в органах местного самоуправления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муниципального района, соответствующих мероприятиям в региональной </w:t>
            </w:r>
            <w:proofErr w:type="spellStart"/>
            <w:r w:rsidRPr="00117AAF">
              <w:rPr>
                <w:szCs w:val="28"/>
                <w:lang w:eastAsia="ru-RU"/>
              </w:rPr>
              <w:t>антикоррупционной</w:t>
            </w:r>
            <w:proofErr w:type="spellEnd"/>
            <w:r w:rsidRPr="00117AAF">
              <w:rPr>
                <w:szCs w:val="28"/>
                <w:lang w:eastAsia="ru-RU"/>
              </w:rPr>
              <w:t xml:space="preserve"> программе;</w:t>
            </w:r>
          </w:p>
          <w:p w:rsidR="00D8418A" w:rsidRPr="00117AAF" w:rsidRDefault="00D8418A" w:rsidP="00543F20">
            <w:pPr>
              <w:pStyle w:val="a5"/>
              <w:tabs>
                <w:tab w:val="left" w:pos="2774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количество материалов </w:t>
            </w:r>
            <w:proofErr w:type="spellStart"/>
            <w:r w:rsidRPr="00117AAF">
              <w:rPr>
                <w:szCs w:val="28"/>
                <w:lang w:eastAsia="ru-RU"/>
              </w:rPr>
              <w:t>антикоррупционной</w:t>
            </w:r>
            <w:proofErr w:type="spellEnd"/>
            <w:r w:rsidRPr="00117AAF">
              <w:rPr>
                <w:szCs w:val="28"/>
                <w:lang w:eastAsia="ru-RU"/>
              </w:rPr>
              <w:t xml:space="preserve"> направленности, опубликованных на официальных сайтах органов местного самоуправления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муниципального района;</w:t>
            </w:r>
          </w:p>
          <w:p w:rsidR="00D8418A" w:rsidRPr="00117AAF" w:rsidRDefault="00D8418A" w:rsidP="00543F20">
            <w:pPr>
              <w:pStyle w:val="a5"/>
              <w:tabs>
                <w:tab w:val="left" w:pos="979"/>
                <w:tab w:val="left" w:pos="2837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>- доля поступивших обращений граждан, содержащих информацию о фактах коррупции и переданных для рассмотрения в органы прокуратуры;</w:t>
            </w:r>
          </w:p>
          <w:p w:rsidR="00D8418A" w:rsidRPr="00117AAF" w:rsidRDefault="00D8418A" w:rsidP="00543F20">
            <w:pPr>
              <w:pStyle w:val="a5"/>
              <w:tabs>
                <w:tab w:val="left" w:pos="979"/>
                <w:tab w:val="left" w:pos="2837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</w:rPr>
              <w:t>- к</w:t>
            </w:r>
            <w:r w:rsidRPr="00117AAF">
              <w:rPr>
                <w:szCs w:val="28"/>
                <w:lang w:eastAsia="ru-RU"/>
              </w:rPr>
              <w:t xml:space="preserve">оличество выездных мероприятий по изучению практики применения законодательства о противодействии коррупции в органах местного самоуправления муниципальных образований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района;</w:t>
            </w:r>
          </w:p>
          <w:p w:rsidR="00D8418A" w:rsidRPr="00117AAF" w:rsidRDefault="00D8418A" w:rsidP="00543F20">
            <w:pPr>
              <w:pStyle w:val="a5"/>
              <w:tabs>
                <w:tab w:val="left" w:pos="1714"/>
                <w:tab w:val="right" w:pos="3984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количество органов местного самоуправления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района, применяющих актуализацию сведений в анкетах, представляемых при назначении на муниципальные должности и </w:t>
            </w:r>
            <w:r w:rsidRPr="00117AAF">
              <w:rPr>
                <w:szCs w:val="28"/>
                <w:lang w:eastAsia="ru-RU"/>
              </w:rPr>
              <w:tab/>
              <w:t>должности  муниципальной службы, об их родственниках и свойственниках в целях</w:t>
            </w:r>
            <w:r w:rsidRPr="00117AAF">
              <w:rPr>
                <w:szCs w:val="28"/>
                <w:lang w:eastAsia="ru-RU"/>
              </w:rPr>
              <w:tab/>
              <w:t>выявления возможного конфликта интересов;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>- количество органов местного самоуправления (сельских поселений администрации и представительного органа и подведомственных учреждений), использующих специальное программное обеспечение «Справки БК» при заполнении справок о доходах, расходах, об имуществе и обязательствах имущественного характера, в случаях, предусмотренных законодательством;</w:t>
            </w:r>
          </w:p>
          <w:p w:rsidR="00D8418A" w:rsidRPr="00117AAF" w:rsidRDefault="00D8418A" w:rsidP="00543F20">
            <w:pPr>
              <w:pStyle w:val="a5"/>
              <w:tabs>
                <w:tab w:val="left" w:pos="2338"/>
              </w:tabs>
              <w:ind w:firstLine="0"/>
              <w:rPr>
                <w:szCs w:val="28"/>
                <w:lang w:eastAsia="ru-RU"/>
              </w:rPr>
            </w:pPr>
            <w:proofErr w:type="gramStart"/>
            <w:r w:rsidRPr="00117AAF">
              <w:rPr>
                <w:szCs w:val="28"/>
                <w:lang w:eastAsia="ru-RU"/>
              </w:rPr>
              <w:t xml:space="preserve">- количество муниципальных служащих (лиц, замещающих муниципальные должности), впервые поступивших на муниципальную службу, прошедших профессиональное обучение, предусматривающее формирование у обучающихся компетенции, позволяющей выработать нетерпимое отношение к коррупционному поведению и </w:t>
            </w:r>
            <w:r w:rsidRPr="00117AAF">
              <w:rPr>
                <w:szCs w:val="28"/>
                <w:lang w:eastAsia="ru-RU"/>
              </w:rPr>
              <w:lastRenderedPageBreak/>
              <w:t>содействовать пресечению такого поведения;</w:t>
            </w:r>
            <w:proofErr w:type="gramEnd"/>
          </w:p>
          <w:p w:rsidR="00D8418A" w:rsidRPr="00117AAF" w:rsidRDefault="00D8418A" w:rsidP="00543F20">
            <w:pPr>
              <w:pStyle w:val="a5"/>
              <w:tabs>
                <w:tab w:val="left" w:pos="2338"/>
              </w:tabs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количество телефонов «прямой линии» для обращения граждан в органы местного самоуправления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муниципального района по вопросам </w:t>
            </w:r>
            <w:proofErr w:type="spellStart"/>
            <w:r w:rsidRPr="00117AAF">
              <w:rPr>
                <w:szCs w:val="28"/>
                <w:lang w:eastAsia="ru-RU"/>
              </w:rPr>
              <w:t>антикоррупционного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просвещения;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  <w:rPr>
                <w:szCs w:val="28"/>
                <w:lang w:eastAsia="ru-RU"/>
              </w:rPr>
            </w:pPr>
            <w:r w:rsidRPr="00117AAF">
              <w:rPr>
                <w:szCs w:val="28"/>
                <w:lang w:eastAsia="ru-RU"/>
              </w:rPr>
              <w:t xml:space="preserve">- доля коррупционных правонарушений в сфере закупок товаров, работ, услуг для обеспечения государственных нужд, выявленных органами местного самоуправления </w:t>
            </w:r>
            <w:proofErr w:type="spellStart"/>
            <w:r w:rsidRPr="00117AAF">
              <w:rPr>
                <w:szCs w:val="28"/>
                <w:lang w:eastAsia="ru-RU"/>
              </w:rPr>
              <w:t>Аргаяшского</w:t>
            </w:r>
            <w:proofErr w:type="spellEnd"/>
            <w:r w:rsidRPr="00117AAF">
              <w:rPr>
                <w:szCs w:val="28"/>
                <w:lang w:eastAsia="ru-RU"/>
              </w:rPr>
              <w:t xml:space="preserve"> района, материалы по которым переданы для реагирования в органы прокуратуры и в правоохранительные органы</w:t>
            </w:r>
            <w:r>
              <w:rPr>
                <w:szCs w:val="28"/>
                <w:lang w:eastAsia="ru-RU"/>
              </w:rPr>
              <w:t>.</w:t>
            </w:r>
          </w:p>
          <w:p w:rsidR="00D8418A" w:rsidRPr="00117AAF" w:rsidRDefault="00D8418A" w:rsidP="00543F20">
            <w:pPr>
              <w:pStyle w:val="a3"/>
              <w:shd w:val="clear" w:color="auto" w:fill="auto"/>
              <w:ind w:firstLine="0"/>
            </w:pPr>
          </w:p>
        </w:tc>
      </w:tr>
      <w:tr w:rsidR="00D8418A" w:rsidTr="00543F20">
        <w:tc>
          <w:tcPr>
            <w:tcW w:w="2943" w:type="dxa"/>
          </w:tcPr>
          <w:p w:rsidR="00D8418A" w:rsidRPr="00AA0329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AA0329">
              <w:lastRenderedPageBreak/>
              <w:t xml:space="preserve">Сроки и этапы реализации муниципальной программы  </w:t>
            </w:r>
          </w:p>
          <w:p w:rsidR="00D8418A" w:rsidRPr="009E070B" w:rsidRDefault="00D8418A" w:rsidP="00543F20">
            <w:pPr>
              <w:pStyle w:val="a3"/>
              <w:shd w:val="clear" w:color="auto" w:fill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854" w:type="dxa"/>
          </w:tcPr>
          <w:p w:rsidR="00D8418A" w:rsidRDefault="00D8418A" w:rsidP="00543F20">
            <w:pPr>
              <w:pStyle w:val="a3"/>
              <w:shd w:val="clear" w:color="auto" w:fill="auto"/>
              <w:ind w:left="34" w:firstLine="20"/>
            </w:pPr>
            <w:r>
              <w:t>Программа реализуется в один этап:</w:t>
            </w:r>
          </w:p>
          <w:p w:rsidR="00D8418A" w:rsidRDefault="00D8418A" w:rsidP="00543F20">
            <w:pPr>
              <w:pStyle w:val="a3"/>
              <w:shd w:val="clear" w:color="auto" w:fill="auto"/>
              <w:tabs>
                <w:tab w:val="left" w:pos="437"/>
              </w:tabs>
              <w:ind w:left="34" w:firstLine="0"/>
            </w:pPr>
            <w:r>
              <w:t xml:space="preserve"> с 202</w:t>
            </w:r>
            <w:r w:rsidRPr="00AA0329">
              <w:t>4</w:t>
            </w:r>
            <w:r>
              <w:t xml:space="preserve"> по 202</w:t>
            </w:r>
            <w:r w:rsidRPr="00AA0329">
              <w:t>6</w:t>
            </w:r>
            <w:r>
              <w:t xml:space="preserve"> год;</w:t>
            </w:r>
          </w:p>
          <w:p w:rsidR="00D8418A" w:rsidRPr="00AA0329" w:rsidRDefault="00D8418A" w:rsidP="00543F20">
            <w:pPr>
              <w:pStyle w:val="a5"/>
              <w:shd w:val="clear" w:color="auto" w:fill="auto"/>
              <w:tabs>
                <w:tab w:val="right" w:pos="3974"/>
              </w:tabs>
              <w:ind w:firstLine="0"/>
              <w:rPr>
                <w:szCs w:val="28"/>
              </w:rPr>
            </w:pPr>
          </w:p>
        </w:tc>
      </w:tr>
      <w:tr w:rsidR="00D8418A" w:rsidTr="00543F20">
        <w:tc>
          <w:tcPr>
            <w:tcW w:w="2943" w:type="dxa"/>
          </w:tcPr>
          <w:p w:rsidR="00D8418A" w:rsidRPr="00AA0329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AA0329">
              <w:t xml:space="preserve">Объемы бюджетных ассигнований муниципальной программы </w:t>
            </w:r>
          </w:p>
        </w:tc>
        <w:tc>
          <w:tcPr>
            <w:tcW w:w="6854" w:type="dxa"/>
          </w:tcPr>
          <w:p w:rsidR="00D8418A" w:rsidRDefault="00D8418A" w:rsidP="00543F20">
            <w:pPr>
              <w:pStyle w:val="a3"/>
              <w:shd w:val="clear" w:color="auto" w:fill="auto"/>
              <w:ind w:left="34" w:hanging="34"/>
            </w:pPr>
            <w:r>
              <w:t xml:space="preserve">Общий объем финансирования – </w:t>
            </w:r>
            <w:r w:rsidRPr="00AA0329">
              <w:t>21</w:t>
            </w:r>
            <w:r w:rsidRPr="000F599A">
              <w:t>0</w:t>
            </w:r>
            <w:r>
              <w:t xml:space="preserve"> тыс. рублей, в том числе:</w:t>
            </w:r>
          </w:p>
          <w:p w:rsidR="00D8418A" w:rsidRDefault="00D8418A" w:rsidP="00543F20">
            <w:pPr>
              <w:pStyle w:val="a3"/>
              <w:shd w:val="clear" w:color="auto" w:fill="auto"/>
              <w:ind w:left="34" w:right="2540" w:firstLine="20"/>
            </w:pPr>
            <w:r>
              <w:t>в 202</w:t>
            </w:r>
            <w:r w:rsidRPr="00AA0329">
              <w:t>4</w:t>
            </w:r>
            <w:r>
              <w:t xml:space="preserve"> году - </w:t>
            </w:r>
            <w:r w:rsidRPr="00AA0329">
              <w:t>7</w:t>
            </w:r>
            <w:r>
              <w:t xml:space="preserve">0 тыс. рублей; </w:t>
            </w:r>
          </w:p>
          <w:p w:rsidR="00D8418A" w:rsidRDefault="00D8418A" w:rsidP="00543F20">
            <w:pPr>
              <w:pStyle w:val="a3"/>
              <w:shd w:val="clear" w:color="auto" w:fill="auto"/>
              <w:ind w:left="34" w:right="2540" w:firstLine="20"/>
            </w:pPr>
            <w:r>
              <w:t>в 202</w:t>
            </w:r>
            <w:r w:rsidRPr="00AA0329">
              <w:t>5</w:t>
            </w:r>
            <w:r>
              <w:t xml:space="preserve"> году - </w:t>
            </w:r>
            <w:r w:rsidRPr="00AA0329">
              <w:t>7</w:t>
            </w:r>
            <w:r>
              <w:t xml:space="preserve">0 тыс. рублей; </w:t>
            </w:r>
          </w:p>
          <w:p w:rsidR="00D8418A" w:rsidRDefault="00D8418A" w:rsidP="00543F20">
            <w:pPr>
              <w:pStyle w:val="a3"/>
              <w:shd w:val="clear" w:color="auto" w:fill="auto"/>
              <w:ind w:left="34" w:right="2540" w:firstLine="20"/>
            </w:pPr>
            <w:r>
              <w:t>в 202</w:t>
            </w:r>
            <w:r w:rsidRPr="00AA0329">
              <w:t>6</w:t>
            </w:r>
            <w:r>
              <w:t xml:space="preserve"> году - </w:t>
            </w:r>
            <w:r w:rsidRPr="00AA0329">
              <w:t>7</w:t>
            </w:r>
            <w:r>
              <w:t xml:space="preserve">0 тыс. рублей. </w:t>
            </w:r>
          </w:p>
          <w:p w:rsidR="00D8418A" w:rsidRPr="009E070B" w:rsidRDefault="00D8418A" w:rsidP="00543F20">
            <w:pPr>
              <w:pStyle w:val="a3"/>
              <w:shd w:val="clear" w:color="auto" w:fill="auto"/>
              <w:tabs>
                <w:tab w:val="left" w:pos="278"/>
              </w:tabs>
              <w:ind w:firstLine="0"/>
              <w:rPr>
                <w:sz w:val="16"/>
                <w:szCs w:val="16"/>
              </w:rPr>
            </w:pPr>
          </w:p>
        </w:tc>
      </w:tr>
      <w:tr w:rsidR="00D8418A" w:rsidRPr="009E070B" w:rsidTr="00543F20">
        <w:tc>
          <w:tcPr>
            <w:tcW w:w="2943" w:type="dxa"/>
          </w:tcPr>
          <w:p w:rsidR="00D8418A" w:rsidRPr="009E070B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9E070B">
              <w:t>Ожидаемые результаты</w:t>
            </w:r>
          </w:p>
          <w:p w:rsidR="00D8418A" w:rsidRPr="009E070B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9E070B">
              <w:t>реализации</w:t>
            </w:r>
          </w:p>
          <w:p w:rsidR="00D8418A" w:rsidRPr="009E070B" w:rsidRDefault="00D8418A" w:rsidP="00543F20">
            <w:pPr>
              <w:pStyle w:val="a3"/>
              <w:shd w:val="clear" w:color="auto" w:fill="auto"/>
              <w:ind w:firstLine="0"/>
              <w:jc w:val="left"/>
            </w:pPr>
            <w:r w:rsidRPr="009E070B">
              <w:t>муниципальной</w:t>
            </w:r>
          </w:p>
          <w:p w:rsidR="00D8418A" w:rsidRPr="009E070B" w:rsidRDefault="00D8418A" w:rsidP="00543F20">
            <w:pPr>
              <w:pStyle w:val="a3"/>
              <w:shd w:val="clear" w:color="auto" w:fill="auto"/>
              <w:spacing w:after="100"/>
              <w:ind w:firstLine="0"/>
              <w:jc w:val="left"/>
            </w:pPr>
            <w:r w:rsidRPr="009E070B">
              <w:t>программы</w:t>
            </w:r>
          </w:p>
          <w:p w:rsidR="00D8418A" w:rsidRPr="009E070B" w:rsidRDefault="00D8418A" w:rsidP="00543F20">
            <w:pPr>
              <w:pStyle w:val="a3"/>
              <w:shd w:val="clear" w:color="auto" w:fill="auto"/>
              <w:ind w:firstLine="0"/>
            </w:pPr>
          </w:p>
        </w:tc>
        <w:tc>
          <w:tcPr>
            <w:tcW w:w="6854" w:type="dxa"/>
          </w:tcPr>
          <w:p w:rsidR="00D8418A" w:rsidRPr="009E070B" w:rsidRDefault="00D8418A" w:rsidP="00543F20">
            <w:pPr>
              <w:pStyle w:val="a5"/>
              <w:shd w:val="clear" w:color="auto" w:fill="auto"/>
              <w:tabs>
                <w:tab w:val="left" w:pos="1656"/>
              </w:tabs>
              <w:ind w:left="34" w:right="105" w:firstLine="0"/>
              <w:rPr>
                <w:szCs w:val="28"/>
              </w:rPr>
            </w:pPr>
            <w:r w:rsidRPr="009E070B">
              <w:rPr>
                <w:szCs w:val="28"/>
              </w:rPr>
              <w:t>В рамках реализации муниципальной программы к 2026 году планируется:</w:t>
            </w:r>
          </w:p>
          <w:p w:rsidR="00D8418A" w:rsidRPr="009E070B" w:rsidRDefault="00D8418A" w:rsidP="00543F20">
            <w:pPr>
              <w:pStyle w:val="a5"/>
              <w:shd w:val="clear" w:color="auto" w:fill="auto"/>
              <w:tabs>
                <w:tab w:val="left" w:pos="1656"/>
              </w:tabs>
              <w:ind w:left="34" w:right="105" w:firstLine="0"/>
              <w:rPr>
                <w:szCs w:val="28"/>
                <w:lang w:eastAsia="ru-RU"/>
              </w:rPr>
            </w:pPr>
            <w:r w:rsidRPr="009E070B">
              <w:rPr>
                <w:szCs w:val="28"/>
              </w:rPr>
              <w:t>- п</w:t>
            </w:r>
            <w:r w:rsidRPr="009E070B">
              <w:rPr>
                <w:szCs w:val="28"/>
                <w:lang w:eastAsia="ru-RU"/>
              </w:rPr>
              <w:t>ринятие</w:t>
            </w:r>
            <w:r w:rsidRPr="009E070B">
              <w:rPr>
                <w:szCs w:val="28"/>
                <w:lang w:eastAsia="ru-RU"/>
              </w:rPr>
              <w:tab/>
              <w:t xml:space="preserve">нормативных правовых актов </w:t>
            </w:r>
            <w:proofErr w:type="spellStart"/>
            <w:r w:rsidRPr="009E070B">
              <w:rPr>
                <w:szCs w:val="28"/>
                <w:lang w:eastAsia="ru-RU"/>
              </w:rPr>
              <w:t>Аргаяшского</w:t>
            </w:r>
            <w:proofErr w:type="spellEnd"/>
            <w:r w:rsidRPr="009E070B">
              <w:rPr>
                <w:szCs w:val="28"/>
                <w:lang w:eastAsia="ru-RU"/>
              </w:rPr>
              <w:t xml:space="preserve"> муниципального района по вопросам муниципальной службы в соответствии с законодательством Российской Федерации;</w:t>
            </w:r>
          </w:p>
          <w:p w:rsidR="00D8418A" w:rsidRPr="009E070B" w:rsidRDefault="00D8418A" w:rsidP="00543F20">
            <w:pPr>
              <w:pStyle w:val="a5"/>
              <w:tabs>
                <w:tab w:val="left" w:pos="1656"/>
              </w:tabs>
              <w:ind w:left="34" w:right="105" w:firstLine="0"/>
              <w:rPr>
                <w:szCs w:val="28"/>
                <w:lang w:eastAsia="ru-RU"/>
              </w:rPr>
            </w:pPr>
            <w:r w:rsidRPr="009E070B">
              <w:rPr>
                <w:szCs w:val="28"/>
                <w:lang w:eastAsia="ru-RU"/>
              </w:rPr>
              <w:t>- повышение качества муниципального управления организационных структур и кадровых процессов, достижение их соответствия целям и задачам органов местного самоуправления;</w:t>
            </w:r>
          </w:p>
          <w:p w:rsidR="00D8418A" w:rsidRPr="009E070B" w:rsidRDefault="00D8418A" w:rsidP="00543F20">
            <w:pPr>
              <w:ind w:left="34" w:right="10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совершенствование кадрового состава и профессионального потенциала муниципальных служащих;</w:t>
            </w:r>
          </w:p>
          <w:p w:rsidR="00D8418A" w:rsidRPr="009E070B" w:rsidRDefault="00D8418A" w:rsidP="00543F20">
            <w:pPr>
              <w:ind w:left="34" w:right="105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организация повышения квалификации (обучения) не менее 21 муниципальных служащих и лиц, замещающих муниципальные должности;</w:t>
            </w:r>
          </w:p>
          <w:p w:rsidR="00D8418A" w:rsidRPr="009E070B" w:rsidRDefault="00D8418A" w:rsidP="00543F20">
            <w:pPr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9E070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снижение уровня коррупции при исполнении и предоставлении муниципальных услуг органами местного самоуправления;</w:t>
            </w:r>
          </w:p>
          <w:p w:rsidR="00D8418A" w:rsidRPr="009E070B" w:rsidRDefault="00D8418A" w:rsidP="00543F20">
            <w:pPr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обеспечение эффективных мер профилактики и упреждения в сфере борьбы с коррупционных и </w:t>
            </w: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иных правонарушений в сфере борьбы с коррупционными правонарушениями в системе муниципального управления;</w:t>
            </w:r>
          </w:p>
          <w:p w:rsidR="00D8418A" w:rsidRPr="009E070B" w:rsidRDefault="00D8418A" w:rsidP="00543F20">
            <w:pPr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 совершенствование нормативной правовой базы для эффективного противодействия коррупции;</w:t>
            </w:r>
          </w:p>
          <w:p w:rsidR="00D8418A" w:rsidRPr="009E070B" w:rsidRDefault="00D8418A" w:rsidP="00543F20">
            <w:pPr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формирование устойчивых навыков </w:t>
            </w:r>
            <w:proofErr w:type="spellStart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антикоррупционного</w:t>
            </w:r>
            <w:proofErr w:type="spellEnd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поведения у лиц, замещающих должности в органах местного самоуправления; </w:t>
            </w:r>
          </w:p>
          <w:p w:rsidR="00D8418A" w:rsidRPr="009E070B" w:rsidRDefault="00D8418A" w:rsidP="00543F20">
            <w:pPr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повышение уровня </w:t>
            </w:r>
            <w:proofErr w:type="spellStart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антикоррупционной</w:t>
            </w:r>
            <w:proofErr w:type="spellEnd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компетентности лиц, уполномоченных на профилактику коррупционных и иных правонарушений в органах местного самоуправления </w:t>
            </w:r>
            <w:proofErr w:type="spellStart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Аргаяшского</w:t>
            </w:r>
            <w:proofErr w:type="spellEnd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района;</w:t>
            </w:r>
          </w:p>
          <w:p w:rsidR="00D8418A" w:rsidRPr="009E070B" w:rsidRDefault="00D8418A" w:rsidP="00543F20">
            <w:pPr>
              <w:ind w:left="3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снижение риска совершения коррупционных правонарушений в учреждениях (организациях), подведомственных органам местного самоуправления </w:t>
            </w:r>
            <w:proofErr w:type="spellStart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Аргаяшского</w:t>
            </w:r>
            <w:proofErr w:type="spellEnd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района;</w:t>
            </w:r>
          </w:p>
          <w:p w:rsidR="00D8418A" w:rsidRPr="009E070B" w:rsidRDefault="00D8418A" w:rsidP="00543F20">
            <w:pPr>
              <w:ind w:left="34"/>
              <w:jc w:val="both"/>
              <w:rPr>
                <w:color w:val="auto"/>
              </w:rPr>
            </w:pPr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- профессиональная переподготовка и повышение квалификации не менее 9 муниципальных служащих и лиц, замещающих муниципальные должности по программам </w:t>
            </w:r>
            <w:proofErr w:type="spellStart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антикоррупционной</w:t>
            </w:r>
            <w:proofErr w:type="spellEnd"/>
            <w:r w:rsidRPr="009E070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направленности.</w:t>
            </w:r>
          </w:p>
        </w:tc>
      </w:tr>
    </w:tbl>
    <w:p w:rsidR="00AA3083" w:rsidRDefault="00AA3083"/>
    <w:sectPr w:rsidR="00AA3083" w:rsidSect="00AA3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8418A"/>
    <w:rsid w:val="00AA3083"/>
    <w:rsid w:val="00D84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18A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D8418A"/>
    <w:rPr>
      <w:rFonts w:ascii="Times New Roman" w:hAnsi="Times New Roman"/>
      <w:sz w:val="28"/>
      <w:shd w:val="clear" w:color="auto" w:fill="FFFFFF"/>
    </w:rPr>
  </w:style>
  <w:style w:type="character" w:customStyle="1" w:styleId="a4">
    <w:name w:val="Другое_"/>
    <w:link w:val="a5"/>
    <w:uiPriority w:val="99"/>
    <w:locked/>
    <w:rsid w:val="00D8418A"/>
    <w:rPr>
      <w:rFonts w:ascii="Times New Roman" w:hAnsi="Times New Roman"/>
      <w:sz w:val="28"/>
      <w:shd w:val="clear" w:color="auto" w:fill="FFFFFF"/>
    </w:rPr>
  </w:style>
  <w:style w:type="paragraph" w:styleId="a3">
    <w:name w:val="Body Text"/>
    <w:basedOn w:val="a"/>
    <w:link w:val="1"/>
    <w:uiPriority w:val="99"/>
    <w:rsid w:val="00D8418A"/>
    <w:pPr>
      <w:shd w:val="clear" w:color="auto" w:fill="FFFFFF"/>
      <w:ind w:firstLine="400"/>
      <w:jc w:val="both"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  <w:style w:type="character" w:customStyle="1" w:styleId="a6">
    <w:name w:val="Основной текст Знак"/>
    <w:basedOn w:val="a0"/>
    <w:link w:val="a3"/>
    <w:uiPriority w:val="99"/>
    <w:semiHidden/>
    <w:rsid w:val="00D8418A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5">
    <w:name w:val="Другое"/>
    <w:basedOn w:val="a"/>
    <w:link w:val="a4"/>
    <w:uiPriority w:val="99"/>
    <w:rsid w:val="00D8418A"/>
    <w:pPr>
      <w:shd w:val="clear" w:color="auto" w:fill="FFFFFF"/>
      <w:ind w:firstLine="400"/>
      <w:jc w:val="both"/>
    </w:pPr>
    <w:rPr>
      <w:rFonts w:ascii="Times New Roman" w:eastAsiaTheme="minorHAnsi" w:hAnsi="Times New Roman" w:cstheme="minorBidi"/>
      <w:color w:val="auto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1451</Words>
  <Characters>8274</Characters>
  <Application>Microsoft Office Word</Application>
  <DocSecurity>0</DocSecurity>
  <Lines>68</Lines>
  <Paragraphs>19</Paragraphs>
  <ScaleCrop>false</ScaleCrop>
  <Company/>
  <LinksUpToDate>false</LinksUpToDate>
  <CharactersWithSpaces>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2023-11-13T07:59:00Z</dcterms:created>
  <dcterms:modified xsi:type="dcterms:W3CDTF">2023-11-13T08:00:00Z</dcterms:modified>
</cp:coreProperties>
</file>